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1B4" w:rsidRPr="005E01B4" w:rsidRDefault="005E01B4" w:rsidP="00A915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5E01B4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</w:p>
    <w:p w:rsidR="005E01B4" w:rsidRPr="005E01B4" w:rsidRDefault="005E01B4" w:rsidP="00A915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5E01B4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5E01B4" w:rsidRPr="005E01B4" w:rsidRDefault="005E01B4" w:rsidP="00A915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5E01B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5E01B4" w:rsidRPr="005E01B4" w:rsidRDefault="005E01B4" w:rsidP="00A915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5E01B4"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5E01B4" w:rsidRPr="005E01B4" w:rsidRDefault="005E01B4" w:rsidP="00A915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5E01B4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5E01B4" w:rsidRPr="005E01B4" w:rsidRDefault="005E01B4" w:rsidP="00A9152D">
      <w:pPr>
        <w:tabs>
          <w:tab w:val="left" w:pos="600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5E01B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3022C">
        <w:rPr>
          <w:rFonts w:ascii="Times New Roman" w:eastAsia="Times New Roman" w:hAnsi="Times New Roman" w:cs="Times New Roman"/>
          <w:sz w:val="28"/>
          <w:szCs w:val="28"/>
        </w:rPr>
        <w:t>10.09.2024 г. №16</w:t>
      </w:r>
      <w:bookmarkStart w:id="0" w:name="_GoBack"/>
      <w:bookmarkEnd w:id="0"/>
    </w:p>
    <w:p w:rsidR="005E01B4" w:rsidRPr="005E01B4" w:rsidRDefault="005E01B4" w:rsidP="00A91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01B4" w:rsidRPr="005E01B4" w:rsidRDefault="005E01B4" w:rsidP="00A91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01B4" w:rsidRPr="005E01B4" w:rsidRDefault="005E01B4" w:rsidP="00A91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01B4" w:rsidRPr="005E01B4" w:rsidRDefault="005E01B4" w:rsidP="00A91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1B4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5E01B4" w:rsidRPr="005E01B4" w:rsidRDefault="005E01B4" w:rsidP="00A91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01B4"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Восточного</w:t>
      </w:r>
    </w:p>
    <w:p w:rsidR="005E01B4" w:rsidRPr="005E01B4" w:rsidRDefault="005E01B4" w:rsidP="00A91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01B4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5E01B4" w:rsidRPr="005E01B4" w:rsidRDefault="005E01B4" w:rsidP="00A91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685"/>
        <w:gridCol w:w="6204"/>
      </w:tblGrid>
      <w:tr w:rsidR="005E01B4" w:rsidRPr="005E01B4" w:rsidTr="005E01B4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E01B4" w:rsidRPr="005E01B4" w:rsidRDefault="005E01B4" w:rsidP="00A915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1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Савченко </w:t>
            </w:r>
          </w:p>
          <w:p w:rsidR="005E01B4" w:rsidRPr="005E01B4" w:rsidRDefault="005E01B4" w:rsidP="00A915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1B4"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E01B4" w:rsidRPr="005E01B4" w:rsidRDefault="005E01B4" w:rsidP="00A91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01B4" w:rsidRPr="00A9152D" w:rsidRDefault="005E01B4" w:rsidP="00A91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1B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– председатель ликвидацио</w:t>
            </w:r>
            <w:r w:rsidRPr="005E01B4">
              <w:rPr>
                <w:rFonts w:ascii="Times New Roman" w:eastAsia="Times New Roman" w:hAnsi="Times New Roman" w:cs="Times New Roman"/>
                <w:sz w:val="28"/>
                <w:szCs w:val="28"/>
              </w:rPr>
              <w:t>нной комиссии.</w:t>
            </w:r>
          </w:p>
        </w:tc>
      </w:tr>
      <w:tr w:rsidR="005E01B4" w:rsidRPr="005E01B4" w:rsidTr="005E01B4">
        <w:tc>
          <w:tcPr>
            <w:tcW w:w="988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E01B4" w:rsidRPr="005E01B4" w:rsidRDefault="005E01B4" w:rsidP="00A91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01B4" w:rsidRPr="005E01B4" w:rsidRDefault="005E01B4" w:rsidP="00A91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1B4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5E01B4" w:rsidRPr="005E01B4" w:rsidRDefault="005E01B4" w:rsidP="00A9152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E01B4" w:rsidRPr="005E01B4" w:rsidTr="005E01B4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E01B4" w:rsidRPr="005E01B4" w:rsidRDefault="005E01B4" w:rsidP="00A9152D">
            <w:pPr>
              <w:rPr>
                <w:rFonts w:ascii="Tinos" w:eastAsia="Tinos" w:hAnsi="Tinos" w:cs="Tinos"/>
                <w:sz w:val="28"/>
                <w:szCs w:val="28"/>
                <w:highlight w:val="white"/>
              </w:rPr>
            </w:pPr>
            <w:r w:rsidRPr="005E01B4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Омельченко </w:t>
            </w:r>
          </w:p>
          <w:p w:rsidR="005E01B4" w:rsidRPr="005E01B4" w:rsidRDefault="005E01B4" w:rsidP="00A9152D">
            <w:pPr>
              <w:rPr>
                <w:rFonts w:ascii="Tinos" w:hAnsi="Tinos" w:cs="Tinos"/>
                <w:sz w:val="28"/>
                <w:szCs w:val="28"/>
              </w:rPr>
            </w:pPr>
            <w:r w:rsidRPr="005E01B4">
              <w:rPr>
                <w:rFonts w:ascii="Tinos" w:eastAsia="Tinos" w:hAnsi="Tinos" w:cs="Tinos"/>
                <w:sz w:val="28"/>
                <w:szCs w:val="28"/>
                <w:highlight w:val="white"/>
              </w:rPr>
              <w:t>Елена Ивановна</w:t>
            </w: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E01B4" w:rsidRPr="005E01B4" w:rsidRDefault="00A9152D" w:rsidP="00A9152D">
            <w:pPr>
              <w:pStyle w:val="a4"/>
              <w:ind w:left="0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 xml:space="preserve">- </w:t>
            </w:r>
            <w:r w:rsidR="005E01B4" w:rsidRPr="005E01B4">
              <w:rPr>
                <w:rFonts w:ascii="Tinos" w:eastAsia="Tinos" w:hAnsi="Tinos" w:cs="Tinos"/>
                <w:sz w:val="28"/>
                <w:szCs w:val="28"/>
              </w:rPr>
              <w:t>депутат Восточного сельского поселения Ленинградского района;</w:t>
            </w:r>
          </w:p>
          <w:p w:rsidR="005E01B4" w:rsidRPr="005E01B4" w:rsidRDefault="005E01B4" w:rsidP="00A9152D">
            <w:pPr>
              <w:rPr>
                <w:rFonts w:ascii="Tinos" w:hAnsi="Tinos" w:cs="Tinos"/>
                <w:sz w:val="28"/>
                <w:szCs w:val="28"/>
              </w:rPr>
            </w:pPr>
          </w:p>
        </w:tc>
      </w:tr>
      <w:tr w:rsidR="005E01B4" w:rsidRPr="005E01B4" w:rsidTr="005E01B4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9152D" w:rsidRDefault="005E01B4" w:rsidP="00A9152D">
            <w:pPr>
              <w:rPr>
                <w:rFonts w:ascii="Tinos" w:eastAsia="Tinos" w:hAnsi="Tinos" w:cs="Tinos"/>
                <w:sz w:val="28"/>
                <w:szCs w:val="28"/>
                <w:highlight w:val="white"/>
              </w:rPr>
            </w:pPr>
            <w:r w:rsidRPr="005E01B4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Тищенко </w:t>
            </w:r>
          </w:p>
          <w:p w:rsidR="005E01B4" w:rsidRPr="005E01B4" w:rsidRDefault="005E01B4" w:rsidP="00A9152D">
            <w:pPr>
              <w:rPr>
                <w:rFonts w:ascii="Tinos" w:hAnsi="Tinos" w:cs="Tinos"/>
                <w:sz w:val="28"/>
                <w:szCs w:val="28"/>
              </w:rPr>
            </w:pPr>
            <w:r w:rsidRPr="005E01B4">
              <w:rPr>
                <w:rFonts w:ascii="Tinos" w:eastAsia="Tinos" w:hAnsi="Tinos" w:cs="Tinos"/>
                <w:sz w:val="28"/>
                <w:szCs w:val="28"/>
                <w:highlight w:val="white"/>
              </w:rPr>
              <w:t>Елена Александровна</w:t>
            </w:r>
          </w:p>
          <w:p w:rsidR="005E01B4" w:rsidRPr="005E01B4" w:rsidRDefault="005E01B4" w:rsidP="00A9152D">
            <w:pPr>
              <w:rPr>
                <w:rFonts w:ascii="Tinos" w:hAnsi="Tinos" w:cs="Tinos"/>
                <w:sz w:val="28"/>
                <w:szCs w:val="28"/>
              </w:rPr>
            </w:pPr>
          </w:p>
        </w:tc>
        <w:tc>
          <w:tcPr>
            <w:tcW w:w="6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E01B4" w:rsidRPr="005E01B4" w:rsidRDefault="00A9152D" w:rsidP="00A9152D">
            <w:pPr>
              <w:pStyle w:val="a4"/>
              <w:ind w:left="0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 xml:space="preserve">- </w:t>
            </w:r>
            <w:r w:rsidR="005E01B4" w:rsidRPr="005E01B4">
              <w:rPr>
                <w:rFonts w:ascii="Tinos" w:eastAsia="Tinos" w:hAnsi="Tinos" w:cs="Tinos"/>
                <w:sz w:val="28"/>
                <w:szCs w:val="28"/>
              </w:rPr>
              <w:t>депутат Восточного сельского поселения Ленинградского района.</w:t>
            </w:r>
          </w:p>
        </w:tc>
      </w:tr>
    </w:tbl>
    <w:p w:rsidR="005E01B4" w:rsidRPr="005E01B4" w:rsidRDefault="005E01B4" w:rsidP="00A91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01B4" w:rsidRPr="005E01B4" w:rsidRDefault="005E01B4" w:rsidP="00A91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022C" w:rsidRDefault="0063022C" w:rsidP="0063022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63022C" w:rsidRDefault="0063022C" w:rsidP="0063022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63022C" w:rsidRDefault="0063022C" w:rsidP="0063022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63022C" w:rsidRDefault="0063022C" w:rsidP="0063022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Краснодарского края                                           </w:t>
      </w:r>
      <w:r>
        <w:rPr>
          <w:rFonts w:ascii="Tinos" w:eastAsia="Tinos" w:hAnsi="Tinos" w:cs="Tinos"/>
          <w:sz w:val="28"/>
          <w:szCs w:val="28"/>
        </w:rPr>
        <w:t xml:space="preserve">                            </w:t>
      </w:r>
      <w:r>
        <w:rPr>
          <w:rFonts w:ascii="Tinos" w:eastAsia="Tinos" w:hAnsi="Tinos" w:cs="Tinos"/>
          <w:sz w:val="28"/>
          <w:szCs w:val="28"/>
        </w:rPr>
        <w:t xml:space="preserve">   И.А. Горелко</w:t>
      </w:r>
    </w:p>
    <w:p w:rsidR="0063022C" w:rsidRDefault="0063022C" w:rsidP="0063022C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63022C" w:rsidRDefault="0063022C" w:rsidP="0063022C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0F00A5" w:rsidRPr="005E01B4" w:rsidRDefault="000F00A5" w:rsidP="0063022C">
      <w:pPr>
        <w:spacing w:after="0" w:line="240" w:lineRule="auto"/>
        <w:jc w:val="both"/>
      </w:pPr>
    </w:p>
    <w:sectPr w:rsidR="000F00A5" w:rsidRPr="005E01B4" w:rsidSect="000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34E93"/>
    <w:multiLevelType w:val="hybridMultilevel"/>
    <w:tmpl w:val="62F0F156"/>
    <w:lvl w:ilvl="0" w:tplc="3932B62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6D61E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9B283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B86EA3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6AC531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68CC04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580000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17850E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2BAF0E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73B952C3"/>
    <w:multiLevelType w:val="hybridMultilevel"/>
    <w:tmpl w:val="9E989AC4"/>
    <w:lvl w:ilvl="0" w:tplc="F89652B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B8C5E1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2AE9C1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BB29BB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3C0C7A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7DEE7D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29C5B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24C40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5EED21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E01B4"/>
    <w:rsid w:val="000F00A5"/>
    <w:rsid w:val="005E01B4"/>
    <w:rsid w:val="0063022C"/>
    <w:rsid w:val="00A9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47E4D"/>
  <w15:docId w15:val="{AE3037BC-2445-4777-90C8-E05848F86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1B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E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ADAMAG</cp:lastModifiedBy>
  <cp:revision>4</cp:revision>
  <dcterms:created xsi:type="dcterms:W3CDTF">2024-09-01T08:59:00Z</dcterms:created>
  <dcterms:modified xsi:type="dcterms:W3CDTF">2024-09-10T18:29:00Z</dcterms:modified>
</cp:coreProperties>
</file>